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BA" w:rsidRPr="009E0A63" w:rsidRDefault="00AC7AAB" w:rsidP="007C5DBA">
      <w:pPr>
        <w:spacing w:line="360" w:lineRule="auto"/>
        <w:jc w:val="center"/>
        <w:rPr>
          <w:b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-529590</wp:posOffset>
            </wp:positionV>
            <wp:extent cx="1285240" cy="752475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663" w:rsidRPr="00C558CB">
        <w:rPr>
          <w:sz w:val="28"/>
          <w:lang w:val="ru-RU"/>
        </w:rPr>
        <w:tab/>
      </w:r>
      <w:r w:rsidR="005C1EC2" w:rsidRPr="00427ED2">
        <w:rPr>
          <w:b/>
          <w:sz w:val="28"/>
          <w:szCs w:val="28"/>
          <w:lang w:val="ru-RU"/>
        </w:rPr>
        <w:t xml:space="preserve"> </w:t>
      </w:r>
      <w:r w:rsidR="001E52A8">
        <w:rPr>
          <w:b/>
          <w:sz w:val="28"/>
          <w:szCs w:val="28"/>
          <w:lang w:val="ru-RU"/>
        </w:rPr>
        <w:t xml:space="preserve">                 </w:t>
      </w:r>
      <w:r w:rsidR="005C1EC2" w:rsidRPr="00427ED2">
        <w:rPr>
          <w:b/>
          <w:sz w:val="28"/>
          <w:szCs w:val="28"/>
          <w:lang w:val="ru-RU"/>
        </w:rPr>
        <w:t xml:space="preserve"> </w:t>
      </w:r>
      <w:r w:rsidR="007C5DBA" w:rsidRPr="009E0A63">
        <w:rPr>
          <w:b/>
        </w:rPr>
        <w:t>НАЦИОНАЛНА АГЕНЦИЯ ЗА ПРИХОДИТЕ</w:t>
      </w:r>
    </w:p>
    <w:p w:rsidR="007C5DBA" w:rsidRPr="009E0A63" w:rsidRDefault="007C5DBA" w:rsidP="007C5DBA">
      <w:pPr>
        <w:pBdr>
          <w:bottom w:val="single" w:sz="6" w:space="6" w:color="auto"/>
        </w:pBdr>
        <w:tabs>
          <w:tab w:val="left" w:pos="2700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ТЕРИТОРИАЛНА ДИРЕКЦИЯ НА НАП ВЕЛИКО ТЪРНОВО </w:t>
      </w:r>
    </w:p>
    <w:p w:rsidR="007C5DBA" w:rsidRPr="00472E2A" w:rsidRDefault="007C5DBA" w:rsidP="007C5DBA">
      <w:pPr>
        <w:rPr>
          <w:bCs/>
          <w:sz w:val="18"/>
          <w:szCs w:val="18"/>
          <w:lang w:val="en-US"/>
        </w:rPr>
      </w:pPr>
      <w:r>
        <w:rPr>
          <w:sz w:val="18"/>
          <w:szCs w:val="18"/>
        </w:rPr>
        <w:t xml:space="preserve">5000 Велико Търново, </w:t>
      </w:r>
      <w:proofErr w:type="spellStart"/>
      <w:r>
        <w:rPr>
          <w:sz w:val="18"/>
          <w:szCs w:val="18"/>
        </w:rPr>
        <w:t>пл</w:t>
      </w:r>
      <w:proofErr w:type="spellEnd"/>
      <w:r>
        <w:rPr>
          <w:sz w:val="18"/>
          <w:szCs w:val="18"/>
        </w:rPr>
        <w:t>. “</w:t>
      </w:r>
      <w:proofErr w:type="spellStart"/>
      <w:r>
        <w:rPr>
          <w:sz w:val="18"/>
          <w:szCs w:val="18"/>
        </w:rPr>
        <w:t>Център</w:t>
      </w:r>
      <w:proofErr w:type="spellEnd"/>
      <w:r>
        <w:rPr>
          <w:sz w:val="18"/>
          <w:szCs w:val="18"/>
        </w:rPr>
        <w:t xml:space="preserve">” № 2 </w:t>
      </w:r>
      <w:proofErr w:type="spellStart"/>
      <w:r>
        <w:rPr>
          <w:sz w:val="18"/>
          <w:szCs w:val="18"/>
        </w:rPr>
        <w:t>тел</w:t>
      </w:r>
      <w:proofErr w:type="spellEnd"/>
      <w:r>
        <w:rPr>
          <w:sz w:val="18"/>
          <w:szCs w:val="18"/>
        </w:rPr>
        <w:t>: 062/</w:t>
      </w:r>
      <w:proofErr w:type="gramStart"/>
      <w:r>
        <w:rPr>
          <w:sz w:val="18"/>
          <w:szCs w:val="18"/>
        </w:rPr>
        <w:t xml:space="preserve">617103  </w:t>
      </w:r>
      <w:proofErr w:type="spellStart"/>
      <w:r>
        <w:rPr>
          <w:sz w:val="18"/>
          <w:szCs w:val="18"/>
        </w:rPr>
        <w:t>факс</w:t>
      </w:r>
      <w:proofErr w:type="spellEnd"/>
      <w:proofErr w:type="gramEnd"/>
      <w:r>
        <w:rPr>
          <w:sz w:val="18"/>
          <w:szCs w:val="18"/>
        </w:rPr>
        <w:t xml:space="preserve">: 062/625987 </w:t>
      </w:r>
      <w:r>
        <w:rPr>
          <w:sz w:val="18"/>
          <w:szCs w:val="18"/>
          <w:lang w:val="en-US"/>
        </w:rPr>
        <w:t>E-mail: td_velikotarnovo@ro04.nra.bg</w:t>
      </w:r>
    </w:p>
    <w:p w:rsidR="005C1EC2" w:rsidRPr="00A5726C" w:rsidRDefault="005C1EC2" w:rsidP="005C1EC2">
      <w:pPr>
        <w:spacing w:line="360" w:lineRule="auto"/>
        <w:rPr>
          <w:b/>
          <w:u w:val="single"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</w:t>
      </w:r>
    </w:p>
    <w:p w:rsidR="005C1EC2" w:rsidRDefault="003447FA" w:rsidP="003447FA">
      <w:pPr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</w:t>
      </w:r>
    </w:p>
    <w:p w:rsidR="003447FA" w:rsidRPr="00254217" w:rsidRDefault="007C5DBA" w:rsidP="007C5DBA">
      <w:pPr>
        <w:tabs>
          <w:tab w:val="center" w:pos="4535"/>
          <w:tab w:val="left" w:pos="7065"/>
        </w:tabs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3447FA" w:rsidRPr="00254217">
        <w:rPr>
          <w:b/>
          <w:sz w:val="28"/>
          <w:szCs w:val="28"/>
          <w:lang w:val="ru-RU"/>
        </w:rPr>
        <w:t>С П И С Ъ К</w:t>
      </w:r>
      <w:r>
        <w:rPr>
          <w:b/>
          <w:sz w:val="28"/>
          <w:szCs w:val="28"/>
          <w:lang w:val="ru-RU"/>
        </w:rPr>
        <w:tab/>
      </w:r>
    </w:p>
    <w:p w:rsidR="002B05C2" w:rsidRDefault="002B05C2" w:rsidP="002B05C2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НА  </w:t>
      </w:r>
      <w:r w:rsidRPr="00B31371">
        <w:rPr>
          <w:b/>
          <w:u w:val="single"/>
          <w:lang w:val="bg-BG"/>
        </w:rPr>
        <w:t>ДОПУСНАТИТЕ</w:t>
      </w:r>
      <w:r>
        <w:rPr>
          <w:b/>
          <w:lang w:val="bg-BG"/>
        </w:rPr>
        <w:t xml:space="preserve"> КАНДИДАТИ ЗА ПРОВЕЖДАНЕ НА</w:t>
      </w:r>
    </w:p>
    <w:p w:rsidR="002B05C2" w:rsidRDefault="002B05C2" w:rsidP="002B05C2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КОНКУРС ЗА 1/ЕДНА/ СВОБОДНА ЩАТНА БРОЙКА ОТ ДЛЪЖНОСТТА </w:t>
      </w:r>
      <w:r w:rsidR="006B34E7">
        <w:rPr>
          <w:b/>
          <w:lang w:val="bg-BG"/>
        </w:rPr>
        <w:t>ЕКСПЕРТ</w:t>
      </w:r>
      <w:r w:rsidR="001F6486">
        <w:rPr>
          <w:b/>
          <w:lang w:val="bg-BG"/>
        </w:rPr>
        <w:t xml:space="preserve">, </w:t>
      </w:r>
      <w:r w:rsidR="006B34E7">
        <w:rPr>
          <w:b/>
          <w:lang w:val="bg-BG"/>
        </w:rPr>
        <w:t>ОТДЕЛ „ЛОГИСТИКА“, СЕКТОР „АДМИНИСТРАТИВНО ОБСЛУЖВАНЕ“,</w:t>
      </w:r>
      <w:r>
        <w:rPr>
          <w:b/>
          <w:lang w:val="bg-BG"/>
        </w:rPr>
        <w:t xml:space="preserve"> ТД НА НАП ВЕЛИКО ТЪРНОВО</w:t>
      </w:r>
    </w:p>
    <w:p w:rsidR="00CC77D1" w:rsidRDefault="00CC77D1" w:rsidP="00857F8C">
      <w:pPr>
        <w:spacing w:line="360" w:lineRule="auto"/>
        <w:jc w:val="center"/>
        <w:rPr>
          <w:b/>
          <w:lang w:val="bg-BG"/>
        </w:rPr>
      </w:pPr>
    </w:p>
    <w:p w:rsidR="00E91D5E" w:rsidRPr="00E91D5E" w:rsidRDefault="00E91D5E" w:rsidP="00E91D5E">
      <w:pPr>
        <w:rPr>
          <w:lang w:val="bg-BG"/>
        </w:rPr>
      </w:pPr>
    </w:p>
    <w:p w:rsidR="00E91D5E" w:rsidRPr="00E91D5E" w:rsidRDefault="00E91D5E" w:rsidP="00E91D5E">
      <w:pPr>
        <w:rPr>
          <w:lang w:val="bg-BG"/>
        </w:rPr>
      </w:pPr>
    </w:p>
    <w:tbl>
      <w:tblPr>
        <w:tblStyle w:val="TableGrid"/>
        <w:tblW w:w="7513" w:type="dxa"/>
        <w:tblInd w:w="-5" w:type="dxa"/>
        <w:tblLook w:val="04A0" w:firstRow="1" w:lastRow="0" w:firstColumn="1" w:lastColumn="0" w:noHBand="0" w:noVBand="1"/>
      </w:tblPr>
      <w:tblGrid>
        <w:gridCol w:w="709"/>
        <w:gridCol w:w="6804"/>
      </w:tblGrid>
      <w:tr w:rsidR="004B6E81" w:rsidRPr="006B34E7" w:rsidTr="00736BE4">
        <w:trPr>
          <w:trHeight w:val="88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4B6E81" w:rsidRPr="00B42CED" w:rsidRDefault="004B6E81" w:rsidP="00B42CED">
            <w:pPr>
              <w:spacing w:line="276" w:lineRule="auto"/>
              <w:jc w:val="both"/>
              <w:rPr>
                <w:rFonts w:asciiTheme="minorHAnsi" w:hAnsiTheme="minorHAnsi"/>
                <w:b/>
                <w:lang w:val="bg-BG"/>
              </w:rPr>
            </w:pPr>
            <w:r w:rsidRPr="00921ACB">
              <w:rPr>
                <w:rFonts w:ascii="TimesNewRomanPSMT" w:hAnsi="TimesNewRomanPSMT" w:cs="Arial"/>
                <w:color w:val="000000"/>
              </w:rPr>
              <w:t xml:space="preserve">№ </w:t>
            </w:r>
            <w:r w:rsidR="00B42CED">
              <w:rPr>
                <w:rFonts w:asciiTheme="minorHAnsi" w:hAnsiTheme="minorHAnsi" w:cs="Arial"/>
                <w:color w:val="000000"/>
                <w:lang w:val="bg-BG"/>
              </w:rPr>
              <w:t>по ред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E81" w:rsidRPr="006B34E7" w:rsidRDefault="004B6E81" w:rsidP="00736BE4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921ACB">
              <w:rPr>
                <w:bCs/>
              </w:rPr>
              <w:t>Име</w:t>
            </w:r>
            <w:proofErr w:type="spellEnd"/>
            <w:r w:rsidRPr="00921ACB">
              <w:rPr>
                <w:bCs/>
              </w:rPr>
              <w:t xml:space="preserve">, </w:t>
            </w:r>
            <w:proofErr w:type="spellStart"/>
            <w:r w:rsidRPr="00921ACB">
              <w:rPr>
                <w:bCs/>
              </w:rPr>
              <w:t>презиме</w:t>
            </w:r>
            <w:proofErr w:type="spellEnd"/>
            <w:r w:rsidRPr="00921ACB">
              <w:rPr>
                <w:bCs/>
              </w:rPr>
              <w:t xml:space="preserve"> и </w:t>
            </w:r>
            <w:proofErr w:type="spellStart"/>
            <w:r w:rsidRPr="00921ACB">
              <w:rPr>
                <w:bCs/>
              </w:rPr>
              <w:t>фамилия</w:t>
            </w:r>
            <w:proofErr w:type="spellEnd"/>
            <w:r w:rsidRPr="00921ACB">
              <w:rPr>
                <w:bCs/>
              </w:rPr>
              <w:t xml:space="preserve"> на </w:t>
            </w:r>
            <w:proofErr w:type="spellStart"/>
            <w:r w:rsidRPr="00921ACB">
              <w:rPr>
                <w:bCs/>
              </w:rPr>
              <w:t>кандидата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  <w:rPr>
                <w:lang w:val="en-US"/>
              </w:rPr>
            </w:pPr>
            <w:r w:rsidRPr="00B438F7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B438F7">
              <w:rPr>
                <w:color w:val="000000"/>
              </w:rPr>
              <w:t>Невена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Денева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Валентин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Гитев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Таня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Проданова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Пламен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Петров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Веселка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Георгиева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Христо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Костов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Мая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Стойкова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Габриела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Матеева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Галя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Петкова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Йоанна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Данкова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Антоанета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Маймарева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Иван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Цонев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Богомил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Начев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Радослав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Радев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Ивалина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Филипова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Виктория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Тодорова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Ана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Иларионова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Пламен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Петков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Желязка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Стефанова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Александрина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Стефанова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Виктория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Петкова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Ивана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Чакалова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Теодора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Добрева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Красимира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Стоянова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Десислава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Бейкова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Мария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Георгиева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lastRenderedPageBreak/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Невена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Върбанова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Радостина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Янкова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Мирела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Михайлова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Митю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Митев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Моника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Петкова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Галя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Петкова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Джансел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Реджепова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Иван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Гецов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Енислав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Дешев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Марина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Ганева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Катя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Христова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Иван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Блажев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Тоня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Димитрова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Ивайло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Димитров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Маргарита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Георгиева-Илиева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Дарина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Спасова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Деяна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Петева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Мария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Велкова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Галина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Господинова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Светлозара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Каранедева</w:t>
            </w:r>
            <w:proofErr w:type="spellEnd"/>
          </w:p>
        </w:tc>
      </w:tr>
      <w:tr w:rsidR="00F47B7C" w:rsidRPr="006B34E7" w:rsidTr="00736BE4">
        <w:trPr>
          <w:trHeight w:val="300"/>
        </w:trPr>
        <w:tc>
          <w:tcPr>
            <w:tcW w:w="709" w:type="dxa"/>
            <w:noWrap/>
            <w:hideMark/>
          </w:tcPr>
          <w:p w:rsidR="00F47B7C" w:rsidRPr="00B438F7" w:rsidRDefault="00F47B7C" w:rsidP="003146B2">
            <w:pPr>
              <w:spacing w:line="276" w:lineRule="auto"/>
              <w:jc w:val="center"/>
            </w:pPr>
            <w:r w:rsidRPr="00B438F7"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B7C" w:rsidRPr="00B438F7" w:rsidRDefault="00F47B7C" w:rsidP="0039093C">
            <w:pPr>
              <w:spacing w:line="276" w:lineRule="auto"/>
              <w:rPr>
                <w:color w:val="000000"/>
              </w:rPr>
            </w:pPr>
            <w:proofErr w:type="spellStart"/>
            <w:r w:rsidRPr="00B438F7">
              <w:rPr>
                <w:color w:val="000000"/>
              </w:rPr>
              <w:t>Йорданка</w:t>
            </w:r>
            <w:proofErr w:type="spellEnd"/>
            <w:r w:rsidRPr="00B438F7">
              <w:rPr>
                <w:color w:val="000000"/>
              </w:rPr>
              <w:t xml:space="preserve"> </w:t>
            </w:r>
            <w:proofErr w:type="spellStart"/>
            <w:r w:rsidRPr="00B438F7">
              <w:rPr>
                <w:color w:val="000000"/>
              </w:rPr>
              <w:t>Стоева</w:t>
            </w:r>
            <w:proofErr w:type="spellEnd"/>
          </w:p>
        </w:tc>
      </w:tr>
    </w:tbl>
    <w:p w:rsidR="006B34E7" w:rsidRDefault="006B34E7" w:rsidP="002B05C2">
      <w:pPr>
        <w:spacing w:line="360" w:lineRule="auto"/>
        <w:ind w:firstLine="708"/>
        <w:jc w:val="both"/>
        <w:rPr>
          <w:b/>
          <w:lang w:val="bg-BG"/>
        </w:rPr>
      </w:pPr>
    </w:p>
    <w:p w:rsidR="002B05C2" w:rsidRDefault="002B05C2" w:rsidP="002B05C2">
      <w:pPr>
        <w:spacing w:line="360" w:lineRule="auto"/>
        <w:ind w:firstLine="708"/>
        <w:jc w:val="both"/>
        <w:rPr>
          <w:b/>
          <w:lang w:val="bg-BG"/>
        </w:rPr>
      </w:pPr>
      <w:r>
        <w:rPr>
          <w:b/>
          <w:lang w:val="bg-BG"/>
        </w:rPr>
        <w:t>Няма недопуснати кандидати.</w:t>
      </w:r>
    </w:p>
    <w:p w:rsidR="002B05C2" w:rsidRDefault="002B05C2" w:rsidP="002B05C2">
      <w:pPr>
        <w:spacing w:line="360" w:lineRule="auto"/>
        <w:ind w:firstLine="708"/>
        <w:jc w:val="both"/>
        <w:rPr>
          <w:lang w:val="bg-BG"/>
        </w:rPr>
      </w:pPr>
      <w:r w:rsidRPr="006208AF">
        <w:rPr>
          <w:lang w:val="bg-BG"/>
        </w:rPr>
        <w:t xml:space="preserve">Определеният начин за провеждане на писмен изпит е решаване на тест за установяване на професионални знания и умения, </w:t>
      </w:r>
      <w:r w:rsidRPr="00D97ED8">
        <w:rPr>
          <w:lang w:val="bg-BG"/>
        </w:rPr>
        <w:t xml:space="preserve">съгласно </w:t>
      </w:r>
      <w:r w:rsidRPr="00B16650">
        <w:rPr>
          <w:lang w:val="bg-BG"/>
        </w:rPr>
        <w:t xml:space="preserve">Заповед </w:t>
      </w:r>
      <w:r w:rsidRPr="00C17559">
        <w:rPr>
          <w:lang w:val="bg-BG"/>
        </w:rPr>
        <w:t>№</w:t>
      </w:r>
      <w:r w:rsidR="00C17559">
        <w:rPr>
          <w:lang w:val="bg-BG"/>
        </w:rPr>
        <w:t>435</w:t>
      </w:r>
      <w:r w:rsidRPr="00C17559">
        <w:rPr>
          <w:lang w:val="bg-BG"/>
        </w:rPr>
        <w:t xml:space="preserve"> /</w:t>
      </w:r>
      <w:r w:rsidR="00C17559">
        <w:rPr>
          <w:lang w:val="bg-BG"/>
        </w:rPr>
        <w:t>26</w:t>
      </w:r>
      <w:r w:rsidRPr="00C17559">
        <w:rPr>
          <w:lang w:val="bg-BG"/>
        </w:rPr>
        <w:t>.</w:t>
      </w:r>
      <w:r w:rsidR="00C070CB" w:rsidRPr="00C17559">
        <w:rPr>
          <w:lang w:val="bg-BG"/>
        </w:rPr>
        <w:t>05</w:t>
      </w:r>
      <w:r w:rsidRPr="00C17559">
        <w:rPr>
          <w:lang w:val="bg-BG"/>
        </w:rPr>
        <w:t>.20</w:t>
      </w:r>
      <w:r w:rsidR="00C070CB" w:rsidRPr="00C17559">
        <w:rPr>
          <w:lang w:val="bg-BG"/>
        </w:rPr>
        <w:t>20</w:t>
      </w:r>
      <w:r w:rsidRPr="00C17559">
        <w:rPr>
          <w:lang w:val="bg-BG"/>
        </w:rPr>
        <w:t xml:space="preserve"> г.</w:t>
      </w:r>
      <w:r w:rsidRPr="00B16650">
        <w:rPr>
          <w:lang w:val="bg-BG"/>
        </w:rPr>
        <w:t xml:space="preserve"> на директора на ТД на НАП Велико Търново, който ще се проведе на </w:t>
      </w:r>
      <w:r>
        <w:rPr>
          <w:b/>
          <w:lang w:val="bg-BG"/>
        </w:rPr>
        <w:t>0</w:t>
      </w:r>
      <w:r w:rsidR="006B34E7">
        <w:rPr>
          <w:b/>
          <w:lang w:val="bg-BG"/>
        </w:rPr>
        <w:t>7</w:t>
      </w:r>
      <w:r w:rsidRPr="004A4B00">
        <w:rPr>
          <w:b/>
          <w:lang w:val="bg-BG"/>
        </w:rPr>
        <w:t>.</w:t>
      </w:r>
      <w:r>
        <w:rPr>
          <w:b/>
          <w:lang w:val="bg-BG"/>
        </w:rPr>
        <w:t>07</w:t>
      </w:r>
      <w:r w:rsidRPr="004A4B00">
        <w:rPr>
          <w:b/>
          <w:lang w:val="bg-BG"/>
        </w:rPr>
        <w:t>.20</w:t>
      </w:r>
      <w:r>
        <w:rPr>
          <w:b/>
          <w:lang w:val="bg-BG"/>
        </w:rPr>
        <w:t>20</w:t>
      </w:r>
      <w:r w:rsidRPr="004A4B00">
        <w:rPr>
          <w:b/>
          <w:lang w:val="bg-BG"/>
        </w:rPr>
        <w:t>г. (</w:t>
      </w:r>
      <w:r w:rsidR="006B34E7">
        <w:rPr>
          <w:b/>
          <w:lang w:val="bg-BG"/>
        </w:rPr>
        <w:t>вторник</w:t>
      </w:r>
      <w:r>
        <w:rPr>
          <w:b/>
          <w:lang w:val="bg-BG"/>
        </w:rPr>
        <w:t>)</w:t>
      </w:r>
      <w:r w:rsidRPr="004A4B00">
        <w:rPr>
          <w:b/>
          <w:lang w:val="bg-BG"/>
        </w:rPr>
        <w:t xml:space="preserve"> от 10:</w:t>
      </w:r>
      <w:r w:rsidRPr="004A4B00">
        <w:rPr>
          <w:b/>
          <w:lang w:val="en-US"/>
        </w:rPr>
        <w:t>0</w:t>
      </w:r>
      <w:r w:rsidRPr="004A4B00">
        <w:rPr>
          <w:b/>
          <w:lang w:val="bg-BG"/>
        </w:rPr>
        <w:t>0</w:t>
      </w:r>
      <w:r w:rsidRPr="00B16650">
        <w:rPr>
          <w:b/>
          <w:lang w:val="bg-BG"/>
        </w:rPr>
        <w:t xml:space="preserve"> ч. </w:t>
      </w:r>
      <w:r w:rsidRPr="00B95A45">
        <w:rPr>
          <w:lang w:val="bg-BG"/>
        </w:rPr>
        <w:t>в</w:t>
      </w:r>
      <w:r>
        <w:rPr>
          <w:b/>
          <w:lang w:val="bg-BG"/>
        </w:rPr>
        <w:t xml:space="preserve"> </w:t>
      </w:r>
      <w:proofErr w:type="spellStart"/>
      <w:r w:rsidRPr="003C6B9C">
        <w:t>зала</w:t>
      </w:r>
      <w:proofErr w:type="spellEnd"/>
      <w:r w:rsidRPr="003C6B9C">
        <w:t xml:space="preserve"> № 500, ет.5, </w:t>
      </w:r>
      <w:proofErr w:type="spellStart"/>
      <w:r w:rsidRPr="003C6B9C">
        <w:t>източно</w:t>
      </w:r>
      <w:proofErr w:type="spellEnd"/>
      <w:r w:rsidRPr="003C6B9C">
        <w:t xml:space="preserve"> </w:t>
      </w:r>
      <w:proofErr w:type="spellStart"/>
      <w:r w:rsidRPr="003C6B9C">
        <w:t>крило</w:t>
      </w:r>
      <w:proofErr w:type="spellEnd"/>
      <w:r w:rsidRPr="003C6B9C">
        <w:t xml:space="preserve"> на </w:t>
      </w:r>
      <w:proofErr w:type="spellStart"/>
      <w:r w:rsidRPr="003C6B9C">
        <w:t>сградата</w:t>
      </w:r>
      <w:proofErr w:type="spellEnd"/>
      <w:r w:rsidRPr="003C6B9C">
        <w:t xml:space="preserve"> на </w:t>
      </w:r>
      <w:proofErr w:type="spellStart"/>
      <w:r w:rsidRPr="003C6B9C">
        <w:t>Областна</w:t>
      </w:r>
      <w:proofErr w:type="spellEnd"/>
      <w:r w:rsidRPr="003C6B9C">
        <w:t xml:space="preserve"> </w:t>
      </w:r>
      <w:proofErr w:type="spellStart"/>
      <w:r w:rsidRPr="003C6B9C">
        <w:t>администрация</w:t>
      </w:r>
      <w:proofErr w:type="spellEnd"/>
      <w:r w:rsidRPr="003C6B9C">
        <w:t xml:space="preserve"> </w:t>
      </w:r>
      <w:proofErr w:type="spellStart"/>
      <w:r w:rsidRPr="003C6B9C">
        <w:t>гр.Велико</w:t>
      </w:r>
      <w:proofErr w:type="spellEnd"/>
      <w:r w:rsidRPr="003C6B9C">
        <w:t xml:space="preserve"> Търново, с </w:t>
      </w:r>
      <w:proofErr w:type="spellStart"/>
      <w:r w:rsidRPr="003C6B9C">
        <w:t>адрес</w:t>
      </w:r>
      <w:proofErr w:type="spellEnd"/>
      <w:r w:rsidRPr="003C6B9C">
        <w:t xml:space="preserve"> </w:t>
      </w:r>
      <w:proofErr w:type="spellStart"/>
      <w:r w:rsidRPr="003C6B9C">
        <w:t>гр</w:t>
      </w:r>
      <w:proofErr w:type="spellEnd"/>
      <w:r w:rsidRPr="003C6B9C">
        <w:t xml:space="preserve">. Велико Търново, </w:t>
      </w:r>
      <w:proofErr w:type="spellStart"/>
      <w:r w:rsidRPr="003C6B9C">
        <w:t>пл</w:t>
      </w:r>
      <w:proofErr w:type="spellEnd"/>
      <w:r w:rsidRPr="003C6B9C">
        <w:t>. „</w:t>
      </w:r>
      <w:proofErr w:type="spellStart"/>
      <w:r w:rsidRPr="003C6B9C">
        <w:t>Център</w:t>
      </w:r>
      <w:proofErr w:type="spellEnd"/>
      <w:r w:rsidRPr="003C6B9C">
        <w:t>” №2</w:t>
      </w:r>
      <w:r>
        <w:rPr>
          <w:lang w:val="bg-BG"/>
        </w:rPr>
        <w:t>.</w:t>
      </w:r>
    </w:p>
    <w:p w:rsidR="00B77B9F" w:rsidRDefault="00B77B9F" w:rsidP="00B77B9F">
      <w:pPr>
        <w:spacing w:line="276" w:lineRule="auto"/>
        <w:ind w:firstLine="708"/>
        <w:jc w:val="both"/>
        <w:rPr>
          <w:color w:val="000000"/>
          <w:lang w:val="bg-BG"/>
        </w:rPr>
      </w:pPr>
      <w:proofErr w:type="spellStart"/>
      <w:r>
        <w:rPr>
          <w:color w:val="000000"/>
        </w:rPr>
        <w:t>Настаняването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започва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09:</w:t>
      </w:r>
      <w:r>
        <w:rPr>
          <w:b/>
          <w:color w:val="000000"/>
          <w:lang w:val="bg-BG"/>
        </w:rPr>
        <w:t>4</w:t>
      </w:r>
      <w:r>
        <w:rPr>
          <w:b/>
          <w:color w:val="000000"/>
          <w:lang w:val="en-US"/>
        </w:rPr>
        <w:t>0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часа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Тегленето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вариант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осъществи</w:t>
      </w:r>
      <w:proofErr w:type="spellEnd"/>
      <w:r>
        <w:rPr>
          <w:color w:val="000000"/>
        </w:rPr>
        <w:t xml:space="preserve"> в </w:t>
      </w:r>
      <w:r>
        <w:rPr>
          <w:b/>
          <w:color w:val="000000"/>
        </w:rPr>
        <w:t xml:space="preserve">10:00 </w:t>
      </w:r>
      <w:proofErr w:type="spellStart"/>
      <w:r>
        <w:rPr>
          <w:b/>
          <w:color w:val="000000"/>
        </w:rPr>
        <w:t>часа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няма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влизането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закъснели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кандидати</w:t>
      </w:r>
      <w:proofErr w:type="spellEnd"/>
      <w:r>
        <w:rPr>
          <w:color w:val="000000"/>
        </w:rPr>
        <w:t>.</w:t>
      </w:r>
    </w:p>
    <w:p w:rsidR="0058044B" w:rsidRDefault="0058044B" w:rsidP="00CC0F17">
      <w:pPr>
        <w:spacing w:line="360" w:lineRule="auto"/>
        <w:ind w:firstLine="708"/>
        <w:jc w:val="both"/>
        <w:rPr>
          <w:b/>
          <w:bCs/>
        </w:rPr>
      </w:pPr>
      <w:proofErr w:type="spellStart"/>
      <w:r>
        <w:rPr>
          <w:b/>
          <w:bCs/>
        </w:rPr>
        <w:t>Кандидатите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носят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самоличност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предпазна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маска</w:t>
      </w:r>
      <w:proofErr w:type="spellEnd"/>
      <w:r>
        <w:rPr>
          <w:b/>
          <w:bCs/>
        </w:rPr>
        <w:t>.</w:t>
      </w:r>
    </w:p>
    <w:p w:rsidR="002B05C2" w:rsidRDefault="002B05C2" w:rsidP="00CC0F17">
      <w:pPr>
        <w:spacing w:line="360" w:lineRule="auto"/>
        <w:ind w:firstLine="708"/>
        <w:jc w:val="both"/>
        <w:rPr>
          <w:lang w:val="bg-BG"/>
        </w:rPr>
      </w:pPr>
      <w:r w:rsidRPr="0083496F">
        <w:rPr>
          <w:lang w:val="bg-BG"/>
        </w:rPr>
        <w:t>Председател на конкурсната комисия</w:t>
      </w:r>
      <w:r>
        <w:rPr>
          <w:lang w:val="bg-BG"/>
        </w:rPr>
        <w:t xml:space="preserve">: </w:t>
      </w:r>
      <w:r w:rsidR="006B34E7">
        <w:rPr>
          <w:highlight w:val="white"/>
          <w:shd w:val="clear" w:color="auto" w:fill="FEFEFE"/>
          <w:lang w:val="bg-BG"/>
        </w:rPr>
        <w:t>Румен Радев</w:t>
      </w:r>
      <w:r w:rsidR="00CC0F17">
        <w:rPr>
          <w:highlight w:val="white"/>
          <w:shd w:val="clear" w:color="auto" w:fill="FEFEFE"/>
        </w:rPr>
        <w:t xml:space="preserve"> – </w:t>
      </w:r>
      <w:r w:rsidR="006B34E7">
        <w:rPr>
          <w:highlight w:val="white"/>
          <w:shd w:val="clear" w:color="auto" w:fill="FEFEFE"/>
          <w:lang w:val="bg-BG"/>
        </w:rPr>
        <w:t>началник на отдел „Логистика“</w:t>
      </w:r>
      <w:r w:rsidR="00CC0F17">
        <w:rPr>
          <w:highlight w:val="white"/>
          <w:shd w:val="clear" w:color="auto" w:fill="FEFEFE"/>
        </w:rPr>
        <w:t xml:space="preserve">, ТД на НАП </w:t>
      </w:r>
      <w:proofErr w:type="spellStart"/>
      <w:r w:rsidR="00CC0F17">
        <w:rPr>
          <w:highlight w:val="white"/>
          <w:shd w:val="clear" w:color="auto" w:fill="FEFEFE"/>
        </w:rPr>
        <w:t>В.Търново</w:t>
      </w:r>
      <w:proofErr w:type="spellEnd"/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2B05C2" w:rsidRDefault="002B05C2" w:rsidP="002B05C2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2B05C2" w:rsidRDefault="002B05C2" w:rsidP="002B05C2">
      <w:pPr>
        <w:spacing w:line="360" w:lineRule="auto"/>
        <w:jc w:val="both"/>
        <w:rPr>
          <w:lang w:val="bg-BG"/>
        </w:rPr>
      </w:pPr>
    </w:p>
    <w:p w:rsidR="002B05C2" w:rsidRDefault="002B05C2" w:rsidP="002B05C2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72A14" w:rsidRPr="002F0207" w:rsidRDefault="00CC0F17" w:rsidP="00872A14">
      <w:pPr>
        <w:spacing w:line="360" w:lineRule="auto"/>
        <w:jc w:val="both"/>
        <w:rPr>
          <w:b/>
          <w:lang w:val="bg-BG"/>
        </w:rPr>
      </w:pPr>
      <w:r>
        <w:rPr>
          <w:lang w:val="bg-BG"/>
        </w:rPr>
        <w:t>15.06.2020</w:t>
      </w:r>
      <w:r w:rsidR="002B05C2">
        <w:rPr>
          <w:lang w:val="bg-BG"/>
        </w:rPr>
        <w:t xml:space="preserve"> </w:t>
      </w:r>
      <w:r w:rsidR="002B05C2">
        <w:t>г.</w:t>
      </w:r>
      <w:r w:rsidR="002B05C2">
        <w:tab/>
      </w:r>
      <w:r w:rsidR="002B05C2">
        <w:tab/>
      </w:r>
      <w:r w:rsidR="002B05C2">
        <w:tab/>
      </w:r>
      <w:r w:rsidR="002B05C2">
        <w:tab/>
      </w:r>
      <w:r w:rsidR="002B05C2">
        <w:tab/>
      </w:r>
      <w:r w:rsidR="002B05C2">
        <w:tab/>
      </w:r>
      <w:r w:rsidR="002B05C2">
        <w:rPr>
          <w:b/>
          <w:lang w:val="bg-BG"/>
        </w:rPr>
        <w:t>ПОДПИС</w:t>
      </w:r>
      <w:r w:rsidR="002B05C2" w:rsidRPr="002F0207">
        <w:rPr>
          <w:b/>
          <w:lang w:val="bg-BG"/>
        </w:rPr>
        <w:t xml:space="preserve">:   </w:t>
      </w:r>
      <w:r w:rsidR="00B37F82">
        <w:rPr>
          <w:b/>
          <w:lang w:val="bg-BG"/>
        </w:rPr>
        <w:t>/п/</w:t>
      </w:r>
      <w:bookmarkStart w:id="0" w:name="_GoBack"/>
      <w:bookmarkEnd w:id="0"/>
    </w:p>
    <w:p w:rsidR="002B05C2" w:rsidRPr="00750372" w:rsidRDefault="00750372" w:rsidP="00750372">
      <w:pPr>
        <w:tabs>
          <w:tab w:val="left" w:pos="6390"/>
        </w:tabs>
        <w:rPr>
          <w:b/>
          <w:lang w:val="en-US"/>
        </w:rPr>
      </w:pPr>
      <w:r>
        <w:rPr>
          <w:b/>
          <w:lang w:val="bg-BG"/>
        </w:rPr>
        <w:tab/>
        <w:t>/</w:t>
      </w:r>
      <w:r w:rsidR="006B34E7">
        <w:rPr>
          <w:b/>
          <w:lang w:val="bg-BG"/>
        </w:rPr>
        <w:t>Румен Радев</w:t>
      </w:r>
      <w:r>
        <w:rPr>
          <w:b/>
          <w:lang w:val="bg-BG"/>
        </w:rPr>
        <w:t>/</w:t>
      </w:r>
    </w:p>
    <w:p w:rsidR="002B05C2" w:rsidRPr="00B17084" w:rsidRDefault="002B05C2" w:rsidP="002B05C2"/>
    <w:p w:rsidR="002B05C2" w:rsidRPr="002F0207" w:rsidRDefault="002B05C2" w:rsidP="002B05C2">
      <w:pPr>
        <w:spacing w:line="360" w:lineRule="auto"/>
        <w:jc w:val="both"/>
        <w:rPr>
          <w:b/>
          <w:lang w:val="bg-BG"/>
        </w:rPr>
      </w:pPr>
      <w:r w:rsidRPr="002F0207">
        <w:rPr>
          <w:b/>
          <w:lang w:val="bg-BG"/>
        </w:rPr>
        <w:t xml:space="preserve">                                                                                              </w:t>
      </w:r>
      <w:r w:rsidR="00B75122">
        <w:rPr>
          <w:b/>
          <w:lang w:val="bg-BG"/>
        </w:rPr>
        <w:tab/>
      </w:r>
      <w:r w:rsidRPr="002F0207">
        <w:rPr>
          <w:b/>
          <w:lang w:val="bg-BG"/>
        </w:rPr>
        <w:t xml:space="preserve">  </w:t>
      </w:r>
      <w:r w:rsidR="00B75122">
        <w:rPr>
          <w:b/>
          <w:lang w:val="bg-BG"/>
        </w:rPr>
        <w:tab/>
      </w:r>
    </w:p>
    <w:p w:rsidR="00B622F2" w:rsidRDefault="00B622F2" w:rsidP="002B05C2">
      <w:pPr>
        <w:ind w:left="4249" w:firstLine="707"/>
        <w:jc w:val="both"/>
        <w:rPr>
          <w:lang w:val="bg-BG"/>
        </w:rPr>
      </w:pPr>
    </w:p>
    <w:sectPr w:rsidR="00B622F2" w:rsidSect="00423EA6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6083"/>
    <w:multiLevelType w:val="hybridMultilevel"/>
    <w:tmpl w:val="9044E5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63"/>
    <w:rsid w:val="00003033"/>
    <w:rsid w:val="00010EE4"/>
    <w:rsid w:val="0001461B"/>
    <w:rsid w:val="000222F0"/>
    <w:rsid w:val="00025AF9"/>
    <w:rsid w:val="00055F86"/>
    <w:rsid w:val="00056EC9"/>
    <w:rsid w:val="00062D0B"/>
    <w:rsid w:val="00064343"/>
    <w:rsid w:val="00064794"/>
    <w:rsid w:val="00070240"/>
    <w:rsid w:val="00072B11"/>
    <w:rsid w:val="00076B80"/>
    <w:rsid w:val="00086496"/>
    <w:rsid w:val="000C295F"/>
    <w:rsid w:val="000D04C6"/>
    <w:rsid w:val="000F718F"/>
    <w:rsid w:val="001000F6"/>
    <w:rsid w:val="00122CD7"/>
    <w:rsid w:val="00126408"/>
    <w:rsid w:val="001477C8"/>
    <w:rsid w:val="00151356"/>
    <w:rsid w:val="00157639"/>
    <w:rsid w:val="00163F69"/>
    <w:rsid w:val="001914BF"/>
    <w:rsid w:val="00195BB1"/>
    <w:rsid w:val="001B7631"/>
    <w:rsid w:val="001C072F"/>
    <w:rsid w:val="001E52A8"/>
    <w:rsid w:val="001F6486"/>
    <w:rsid w:val="002029EA"/>
    <w:rsid w:val="002057BB"/>
    <w:rsid w:val="002102AB"/>
    <w:rsid w:val="00211A0F"/>
    <w:rsid w:val="00217F92"/>
    <w:rsid w:val="002257DA"/>
    <w:rsid w:val="00232087"/>
    <w:rsid w:val="00250F4F"/>
    <w:rsid w:val="00264BFC"/>
    <w:rsid w:val="00281B9E"/>
    <w:rsid w:val="0028399C"/>
    <w:rsid w:val="00284BDC"/>
    <w:rsid w:val="0029726F"/>
    <w:rsid w:val="00297DED"/>
    <w:rsid w:val="002B05C2"/>
    <w:rsid w:val="002B3D34"/>
    <w:rsid w:val="002B6399"/>
    <w:rsid w:val="002B7940"/>
    <w:rsid w:val="002E78F2"/>
    <w:rsid w:val="002F0207"/>
    <w:rsid w:val="002F592B"/>
    <w:rsid w:val="00313ACB"/>
    <w:rsid w:val="003146B2"/>
    <w:rsid w:val="003203C4"/>
    <w:rsid w:val="0032644E"/>
    <w:rsid w:val="00340F09"/>
    <w:rsid w:val="003447FA"/>
    <w:rsid w:val="00346F6C"/>
    <w:rsid w:val="00347D45"/>
    <w:rsid w:val="0035497D"/>
    <w:rsid w:val="0039093C"/>
    <w:rsid w:val="003A7322"/>
    <w:rsid w:val="003B2887"/>
    <w:rsid w:val="003C171B"/>
    <w:rsid w:val="003D718E"/>
    <w:rsid w:val="003F0D3C"/>
    <w:rsid w:val="00415BD3"/>
    <w:rsid w:val="00423EA6"/>
    <w:rsid w:val="00424F77"/>
    <w:rsid w:val="00432F8A"/>
    <w:rsid w:val="004443EA"/>
    <w:rsid w:val="00447103"/>
    <w:rsid w:val="0045047B"/>
    <w:rsid w:val="00466CE1"/>
    <w:rsid w:val="004744FC"/>
    <w:rsid w:val="004770CE"/>
    <w:rsid w:val="004834B9"/>
    <w:rsid w:val="00491326"/>
    <w:rsid w:val="0049702D"/>
    <w:rsid w:val="004A3A99"/>
    <w:rsid w:val="004A4B00"/>
    <w:rsid w:val="004A70D0"/>
    <w:rsid w:val="004B2535"/>
    <w:rsid w:val="004B6C46"/>
    <w:rsid w:val="004B6E81"/>
    <w:rsid w:val="004B75AC"/>
    <w:rsid w:val="004C0FE6"/>
    <w:rsid w:val="004D17AE"/>
    <w:rsid w:val="004E4497"/>
    <w:rsid w:val="004F5BC4"/>
    <w:rsid w:val="00520466"/>
    <w:rsid w:val="0052537B"/>
    <w:rsid w:val="00525593"/>
    <w:rsid w:val="00527005"/>
    <w:rsid w:val="00534D52"/>
    <w:rsid w:val="0054271B"/>
    <w:rsid w:val="00542A37"/>
    <w:rsid w:val="005462CE"/>
    <w:rsid w:val="00547758"/>
    <w:rsid w:val="00561275"/>
    <w:rsid w:val="0058044B"/>
    <w:rsid w:val="00583D27"/>
    <w:rsid w:val="005867EB"/>
    <w:rsid w:val="0059282D"/>
    <w:rsid w:val="0059728E"/>
    <w:rsid w:val="005A1DB0"/>
    <w:rsid w:val="005A36C7"/>
    <w:rsid w:val="005C1EC2"/>
    <w:rsid w:val="005F3D24"/>
    <w:rsid w:val="0060051B"/>
    <w:rsid w:val="006028C9"/>
    <w:rsid w:val="00623794"/>
    <w:rsid w:val="00631F0C"/>
    <w:rsid w:val="00642A3F"/>
    <w:rsid w:val="0064385E"/>
    <w:rsid w:val="00651937"/>
    <w:rsid w:val="00662C4E"/>
    <w:rsid w:val="00666FB9"/>
    <w:rsid w:val="0067712D"/>
    <w:rsid w:val="006771A2"/>
    <w:rsid w:val="0068172B"/>
    <w:rsid w:val="006818FE"/>
    <w:rsid w:val="00683164"/>
    <w:rsid w:val="006B34E7"/>
    <w:rsid w:val="006E0BB1"/>
    <w:rsid w:val="006E4A82"/>
    <w:rsid w:val="006F15AE"/>
    <w:rsid w:val="006F36DC"/>
    <w:rsid w:val="006F3FA4"/>
    <w:rsid w:val="00707601"/>
    <w:rsid w:val="00716BFB"/>
    <w:rsid w:val="007222E1"/>
    <w:rsid w:val="00736BE4"/>
    <w:rsid w:val="00750372"/>
    <w:rsid w:val="00755518"/>
    <w:rsid w:val="00757F1B"/>
    <w:rsid w:val="007604AC"/>
    <w:rsid w:val="00762C24"/>
    <w:rsid w:val="007639FA"/>
    <w:rsid w:val="00771562"/>
    <w:rsid w:val="00773FB3"/>
    <w:rsid w:val="00777349"/>
    <w:rsid w:val="007831DD"/>
    <w:rsid w:val="00787C2C"/>
    <w:rsid w:val="00794C78"/>
    <w:rsid w:val="007B0627"/>
    <w:rsid w:val="007B5903"/>
    <w:rsid w:val="007C3488"/>
    <w:rsid w:val="007C5DBA"/>
    <w:rsid w:val="007E35AF"/>
    <w:rsid w:val="0080243A"/>
    <w:rsid w:val="00811B49"/>
    <w:rsid w:val="00827035"/>
    <w:rsid w:val="00827D59"/>
    <w:rsid w:val="0083496F"/>
    <w:rsid w:val="00857F8C"/>
    <w:rsid w:val="00872A14"/>
    <w:rsid w:val="00876A06"/>
    <w:rsid w:val="008846C1"/>
    <w:rsid w:val="008A1727"/>
    <w:rsid w:val="008A7C1B"/>
    <w:rsid w:val="008C07ED"/>
    <w:rsid w:val="008C7DBF"/>
    <w:rsid w:val="008F1BC3"/>
    <w:rsid w:val="008F6518"/>
    <w:rsid w:val="008F7BC8"/>
    <w:rsid w:val="0092174A"/>
    <w:rsid w:val="00921ACB"/>
    <w:rsid w:val="00927588"/>
    <w:rsid w:val="00943243"/>
    <w:rsid w:val="00982BF6"/>
    <w:rsid w:val="00985EAD"/>
    <w:rsid w:val="009B273F"/>
    <w:rsid w:val="009B5441"/>
    <w:rsid w:val="009D698D"/>
    <w:rsid w:val="009E3773"/>
    <w:rsid w:val="009F1967"/>
    <w:rsid w:val="009F6652"/>
    <w:rsid w:val="00A324F8"/>
    <w:rsid w:val="00A33954"/>
    <w:rsid w:val="00A34EBD"/>
    <w:rsid w:val="00A60C12"/>
    <w:rsid w:val="00A61EB6"/>
    <w:rsid w:val="00A7447F"/>
    <w:rsid w:val="00AB59DF"/>
    <w:rsid w:val="00AC7AAB"/>
    <w:rsid w:val="00AD02FA"/>
    <w:rsid w:val="00AD2009"/>
    <w:rsid w:val="00AD70C2"/>
    <w:rsid w:val="00AE09C6"/>
    <w:rsid w:val="00AF6DD8"/>
    <w:rsid w:val="00B0101F"/>
    <w:rsid w:val="00B16650"/>
    <w:rsid w:val="00B26FC4"/>
    <w:rsid w:val="00B37F82"/>
    <w:rsid w:val="00B4222C"/>
    <w:rsid w:val="00B42CED"/>
    <w:rsid w:val="00B438F7"/>
    <w:rsid w:val="00B547CC"/>
    <w:rsid w:val="00B57B1F"/>
    <w:rsid w:val="00B622F2"/>
    <w:rsid w:val="00B66F2A"/>
    <w:rsid w:val="00B75122"/>
    <w:rsid w:val="00B75D95"/>
    <w:rsid w:val="00B76A0A"/>
    <w:rsid w:val="00B774F8"/>
    <w:rsid w:val="00B77B9F"/>
    <w:rsid w:val="00B85A1E"/>
    <w:rsid w:val="00B93563"/>
    <w:rsid w:val="00B9747D"/>
    <w:rsid w:val="00BA3E14"/>
    <w:rsid w:val="00BD518C"/>
    <w:rsid w:val="00BE0496"/>
    <w:rsid w:val="00BF43B4"/>
    <w:rsid w:val="00C070CB"/>
    <w:rsid w:val="00C160DD"/>
    <w:rsid w:val="00C17559"/>
    <w:rsid w:val="00C41EB3"/>
    <w:rsid w:val="00C518C7"/>
    <w:rsid w:val="00C553CB"/>
    <w:rsid w:val="00C610D3"/>
    <w:rsid w:val="00C625E5"/>
    <w:rsid w:val="00C7425B"/>
    <w:rsid w:val="00C86FE8"/>
    <w:rsid w:val="00C909ED"/>
    <w:rsid w:val="00C92193"/>
    <w:rsid w:val="00CB22CE"/>
    <w:rsid w:val="00CB564F"/>
    <w:rsid w:val="00CB7127"/>
    <w:rsid w:val="00CC0F17"/>
    <w:rsid w:val="00CC77D1"/>
    <w:rsid w:val="00CD1472"/>
    <w:rsid w:val="00CD1E5B"/>
    <w:rsid w:val="00CE52B5"/>
    <w:rsid w:val="00D04316"/>
    <w:rsid w:val="00D30D93"/>
    <w:rsid w:val="00D47663"/>
    <w:rsid w:val="00D5287F"/>
    <w:rsid w:val="00D67077"/>
    <w:rsid w:val="00D727B0"/>
    <w:rsid w:val="00D82A90"/>
    <w:rsid w:val="00D83802"/>
    <w:rsid w:val="00D872FA"/>
    <w:rsid w:val="00D9281B"/>
    <w:rsid w:val="00D92A00"/>
    <w:rsid w:val="00D97ED8"/>
    <w:rsid w:val="00DF2ADC"/>
    <w:rsid w:val="00DF39DD"/>
    <w:rsid w:val="00DF4475"/>
    <w:rsid w:val="00DF4EEC"/>
    <w:rsid w:val="00DF6502"/>
    <w:rsid w:val="00E223CC"/>
    <w:rsid w:val="00E31070"/>
    <w:rsid w:val="00E37FAE"/>
    <w:rsid w:val="00E46962"/>
    <w:rsid w:val="00E54ACF"/>
    <w:rsid w:val="00E62D13"/>
    <w:rsid w:val="00E64828"/>
    <w:rsid w:val="00E65FCB"/>
    <w:rsid w:val="00E80B94"/>
    <w:rsid w:val="00E91D5E"/>
    <w:rsid w:val="00E92EDC"/>
    <w:rsid w:val="00E97EC6"/>
    <w:rsid w:val="00EA18B9"/>
    <w:rsid w:val="00EA418E"/>
    <w:rsid w:val="00ED627B"/>
    <w:rsid w:val="00EE367F"/>
    <w:rsid w:val="00EE36E6"/>
    <w:rsid w:val="00EF3010"/>
    <w:rsid w:val="00F00DA6"/>
    <w:rsid w:val="00F04525"/>
    <w:rsid w:val="00F135DB"/>
    <w:rsid w:val="00F21EF8"/>
    <w:rsid w:val="00F2597E"/>
    <w:rsid w:val="00F35F9A"/>
    <w:rsid w:val="00F47B7C"/>
    <w:rsid w:val="00F47D5B"/>
    <w:rsid w:val="00F64DC1"/>
    <w:rsid w:val="00F67CF2"/>
    <w:rsid w:val="00FA0BF8"/>
    <w:rsid w:val="00FA671D"/>
    <w:rsid w:val="00FB5350"/>
    <w:rsid w:val="00FB5DBB"/>
    <w:rsid w:val="00FB79FD"/>
    <w:rsid w:val="00FC69FB"/>
    <w:rsid w:val="00FC6DE2"/>
    <w:rsid w:val="00FD3780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38BFC"/>
  <w15:chartTrackingRefBased/>
  <w15:docId w15:val="{34CBDEB4-D776-4EE6-89E5-DB1FC672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6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62C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59282D"/>
    <w:pPr>
      <w:keepNext/>
      <w:jc w:val="center"/>
      <w:outlineLvl w:val="4"/>
    </w:pPr>
    <w:rPr>
      <w:b/>
      <w:sz w:val="2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663"/>
    <w:pPr>
      <w:tabs>
        <w:tab w:val="center" w:pos="4320"/>
        <w:tab w:val="right" w:pos="8640"/>
      </w:tabs>
    </w:pPr>
    <w:rPr>
      <w:sz w:val="20"/>
      <w:szCs w:val="20"/>
      <w:lang w:val="en-AU" w:eastAsia="bg-BG"/>
    </w:rPr>
  </w:style>
  <w:style w:type="table" w:styleId="TableGrid">
    <w:name w:val="Table Grid"/>
    <w:basedOn w:val="TableNormal"/>
    <w:rsid w:val="00F1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C160D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BD51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62C4E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itle">
    <w:name w:val="Title"/>
    <w:basedOn w:val="Normal"/>
    <w:link w:val="TitleChar"/>
    <w:qFormat/>
    <w:rsid w:val="004A3A99"/>
    <w:pPr>
      <w:jc w:val="center"/>
    </w:pPr>
    <w:rPr>
      <w:b/>
      <w:szCs w:val="20"/>
      <w:lang w:val="bg-BG"/>
    </w:rPr>
  </w:style>
  <w:style w:type="character" w:customStyle="1" w:styleId="TitleChar">
    <w:name w:val="Title Char"/>
    <w:link w:val="Title"/>
    <w:rsid w:val="004A3A99"/>
    <w:rPr>
      <w:b/>
      <w:sz w:val="24"/>
      <w:lang w:eastAsia="en-US"/>
    </w:rPr>
  </w:style>
  <w:style w:type="character" w:styleId="Hyperlink">
    <w:name w:val="Hyperlink"/>
    <w:rsid w:val="004A3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2504</CharactersWithSpaces>
  <SharedDoc>false</SharedDoc>
  <HLinks>
    <vt:vector size="6" baseType="variant"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mailto:td_velikotarnovo@ro04.nra.bg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КРАСИМИРА ЗАХАРИЕВА ЛАЛЕВА-ПЕТРОВА</cp:lastModifiedBy>
  <cp:revision>14</cp:revision>
  <cp:lastPrinted>2020-06-11T11:43:00Z</cp:lastPrinted>
  <dcterms:created xsi:type="dcterms:W3CDTF">2020-06-12T08:16:00Z</dcterms:created>
  <dcterms:modified xsi:type="dcterms:W3CDTF">2020-06-15T13:53:00Z</dcterms:modified>
</cp:coreProperties>
</file>